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A" w:rsidRDefault="006F340A" w:rsidP="006F340A">
      <w:r>
        <w:t>Klasa VII 20.04.2020</w:t>
      </w:r>
    </w:p>
    <w:p w:rsidR="006F340A" w:rsidRDefault="006F340A" w:rsidP="006F340A"/>
    <w:p w:rsidR="006F340A" w:rsidRDefault="006F340A" w:rsidP="006F340A">
      <w:r>
        <w:t xml:space="preserve">Temat: </w:t>
      </w:r>
      <w:r w:rsidRPr="006F340A">
        <w:rPr>
          <w:highlight w:val="red"/>
        </w:rPr>
        <w:t>Działania na potęgach</w:t>
      </w:r>
    </w:p>
    <w:p w:rsidR="006F340A" w:rsidRDefault="006F340A" w:rsidP="006F340A"/>
    <w:p w:rsidR="006F340A" w:rsidRDefault="006F340A" w:rsidP="006F340A">
      <w:r>
        <w:t xml:space="preserve"> Wchodzimy na stronę:</w:t>
      </w:r>
    </w:p>
    <w:p w:rsidR="006F340A" w:rsidRDefault="006F340A" w:rsidP="006F340A">
      <w:r>
        <w:t>http://matzoo.pl/klasa7/dzialania-na-potegach_8_436</w:t>
      </w:r>
    </w:p>
    <w:p w:rsidR="006F340A" w:rsidRDefault="006F340A" w:rsidP="006F340A"/>
    <w:p w:rsidR="006F340A" w:rsidRDefault="006F340A" w:rsidP="006F340A"/>
    <w:p w:rsidR="006F340A" w:rsidRDefault="006F340A" w:rsidP="006F340A">
      <w:r>
        <w:t>Zadania ustnie  1,4,6,7 str. 234-235</w:t>
      </w:r>
    </w:p>
    <w:p w:rsidR="006F340A" w:rsidRDefault="006F340A" w:rsidP="006F340A"/>
    <w:p w:rsidR="006B6A97" w:rsidRDefault="006B6A97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4EFB"/>
    <w:rsid w:val="000667F0"/>
    <w:rsid w:val="00092AB6"/>
    <w:rsid w:val="00103ED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6B6A97"/>
    <w:rsid w:val="006F340A"/>
    <w:rsid w:val="0096413A"/>
    <w:rsid w:val="00B13411"/>
    <w:rsid w:val="00B16A4C"/>
    <w:rsid w:val="00BD0BF2"/>
    <w:rsid w:val="00E17534"/>
    <w:rsid w:val="00E61991"/>
    <w:rsid w:val="00EC22A9"/>
    <w:rsid w:val="00F53D36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2020-04-27T06:17:00Z</dcterms:created>
  <dcterms:modified xsi:type="dcterms:W3CDTF">2020-04-27T06:17:00Z</dcterms:modified>
</cp:coreProperties>
</file>